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E08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611D17B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3B2CBD4"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拟聘用人员名单</w:t>
      </w:r>
    </w:p>
    <w:tbl>
      <w:tblPr>
        <w:tblStyle w:val="3"/>
        <w:tblpPr w:leftFromText="180" w:rightFromText="180" w:vertAnchor="text" w:horzAnchor="page" w:tblpX="1520" w:tblpY="21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32"/>
        <w:gridCol w:w="1273"/>
        <w:gridCol w:w="1005"/>
        <w:gridCol w:w="930"/>
        <w:gridCol w:w="720"/>
        <w:gridCol w:w="1200"/>
        <w:gridCol w:w="990"/>
        <w:gridCol w:w="915"/>
        <w:gridCol w:w="900"/>
      </w:tblGrid>
      <w:tr w14:paraId="790A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总排名</w:t>
            </w:r>
          </w:p>
        </w:tc>
      </w:tr>
      <w:tr w14:paraId="3756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廖茂珍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菲律宾莱西姆大学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英语语言研究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基础教育学院教师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2025007130162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58E7EB51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633D0"/>
    <w:rsid w:val="04C54D96"/>
    <w:rsid w:val="611633D0"/>
    <w:rsid w:val="704A0278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426</Characters>
  <Lines>0</Lines>
  <Paragraphs>0</Paragraphs>
  <TotalTime>7</TotalTime>
  <ScaleCrop>false</ScaleCrop>
  <LinksUpToDate>false</LinksUpToDate>
  <CharactersWithSpaces>442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2026-01-23T00:34:00Z</dcterms:created>
  <dc:creator>水水（祉欣）</dc:creator>
  <cp:lastModifiedBy>李幸</cp:lastModifiedBy>
  <dcterms:modified xsi:type="dcterms:W3CDTF">2026-01-26T11:06:37Z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9A18416A50B140A1A66F39F2D5E8375C_11</vt:lpwstr>
  </property>
  <property fmtid="{D5CDD505-2E9C-101B-9397-08002B2CF9AE}" pid="4" name="KSOTemplateDocerSaveRecord">
    <vt:lpwstr>eyJoZGlkIjoiYzk2ZGM3MjA2ZGM0YzFmYjc4Y2NhZjFlOWQ0ZjU1Y2MiLCJ1c2VySWQiOiIxNjk0MDMxNDU2In0=</vt:lpwstr>
  </property>
</Properties>
</file>